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57" w:right="-57"/>
        <w:jc w:val="left"/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/>
          <w:sz w:val="28"/>
          <w:szCs w:val="28"/>
          <w:lang w:val="en-US" w:eastAsia="zh-CN"/>
        </w:rPr>
        <w:t xml:space="preserve">附件2         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四川众恒建筑设计有限责任公司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textAlignment w:val="center"/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36"/>
          <w:szCs w:val="36"/>
          <w:lang w:val="en-US" w:eastAsia="zh-CN"/>
        </w:rPr>
        <w:t>（以工商更名为准）职业经理人公开招聘报名表</w:t>
      </w:r>
    </w:p>
    <w:p>
      <w:pPr>
        <w:ind w:left="-57" w:right="-57"/>
        <w:jc w:val="center"/>
        <w:rPr>
          <w:rFonts w:ascii="Calibri" w:hAnsi="Calibri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（本表是资格审核的重要依据，请如实、准确、完整、清晰填写）</w:t>
      </w:r>
      <w:bookmarkStart w:id="0" w:name="_GoBack"/>
      <w:bookmarkEnd w:id="0"/>
    </w:p>
    <w:p>
      <w:pPr>
        <w:spacing w:before="120"/>
        <w:rPr>
          <w:rFonts w:eastAsia="黑体"/>
          <w:sz w:val="21"/>
          <w:szCs w:val="21"/>
        </w:rPr>
      </w:pPr>
    </w:p>
    <w:p>
      <w:pPr>
        <w:spacing w:before="157" w:beforeLines="50"/>
        <w:rPr>
          <w:rFonts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申报岗位：</w:t>
      </w:r>
    </w:p>
    <w:tbl>
      <w:tblPr>
        <w:tblStyle w:val="5"/>
        <w:tblW w:w="9452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9"/>
        <w:gridCol w:w="667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 名</w:t>
            </w:r>
          </w:p>
        </w:tc>
        <w:tc>
          <w:tcPr>
            <w:tcW w:w="1737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1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寸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照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出生日期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    族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熟悉何种外语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862" w:type="dxa"/>
            <w:vMerge w:val="continue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身份证号码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1549" w:type="dxa"/>
            <w:vMerge w:val="restart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全日制教育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9" w:type="dxa"/>
            <w:vMerge w:val="continue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3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在职教育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院校系专业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及职务</w:t>
            </w:r>
          </w:p>
        </w:tc>
        <w:tc>
          <w:tcPr>
            <w:tcW w:w="3489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8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现任职务时间</w:t>
            </w:r>
          </w:p>
        </w:tc>
        <w:tc>
          <w:tcPr>
            <w:tcW w:w="2713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专业技术资格</w:t>
            </w:r>
          </w:p>
        </w:tc>
        <w:tc>
          <w:tcPr>
            <w:tcW w:w="7903" w:type="dxa"/>
            <w:gridSpan w:val="9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</w:trPr>
        <w:tc>
          <w:tcPr>
            <w:tcW w:w="1549" w:type="dxa"/>
            <w:tcBorders>
              <w:lef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手机及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固定电话号码</w:t>
            </w:r>
          </w:p>
        </w:tc>
        <w:tc>
          <w:tcPr>
            <w:tcW w:w="3489" w:type="dxa"/>
            <w:gridSpan w:val="5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exact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EMAIL</w:t>
            </w:r>
            <w:r>
              <w:rPr>
                <w:rFonts w:hint="default" w:ascii="宋体" w:hAnsi="宋体" w:eastAsia="宋体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57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学历教育</w:t>
            </w:r>
          </w:p>
        </w:tc>
        <w:tc>
          <w:tcPr>
            <w:tcW w:w="7903" w:type="dxa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（请详细填写大学及以上教育经历）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</w:trPr>
        <w:tc>
          <w:tcPr>
            <w:tcW w:w="1549" w:type="dxa"/>
            <w:tcBorders>
              <w:left w:val="single" w:color="auto" w:sz="12" w:space="0"/>
              <w:bottom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培训经历</w:t>
            </w:r>
          </w:p>
        </w:tc>
        <w:tc>
          <w:tcPr>
            <w:tcW w:w="7903" w:type="dxa"/>
            <w:gridSpan w:val="9"/>
            <w:tcBorders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500" w:lineRule="exact"/>
              <w:ind w:left="0" w:right="0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8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工作经历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（请详细填写）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例：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2006.07-2010.10  XXXXXXX（单位）   XXX(职务)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2010.11-2015.09  XXXXXXX（单位）   XXX(职务)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2015.09-2018.11  XXXXXXX（单位）   XXX(职务)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71" w:rightChars="34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2018.12至今     XXXXXXX（单位）   XXX(职务)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近年主要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工作业绩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（请简要填写，不超过300字）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奖惩情况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任现职以来年度考核结果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3" w:hRule="atLeast"/>
        </w:trPr>
        <w:tc>
          <w:tcPr>
            <w:tcW w:w="1549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熟悉专业、业务及特长</w:t>
            </w:r>
          </w:p>
        </w:tc>
        <w:tc>
          <w:tcPr>
            <w:tcW w:w="7903" w:type="dxa"/>
            <w:gridSpan w:val="9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3"/>
              <w:keepNext w:val="0"/>
              <w:keepLines w:val="0"/>
              <w:suppressLineNumbers w:val="0"/>
              <w:snapToGrid w:val="0"/>
              <w:spacing w:before="0" w:beforeAutospacing="0" w:after="0" w:afterAutospacing="0" w:line="400" w:lineRule="exact"/>
              <w:ind w:left="0" w:right="0" w:firstLine="0" w:firstLineChars="0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restart"/>
            <w:tcBorders>
              <w:top w:val="single" w:color="auto" w:sz="2" w:space="0"/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家庭成员及主要社会关系</w:t>
            </w: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549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667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-57" w:right="-57"/>
              <w:jc w:val="center"/>
              <w:rPr>
                <w:rFonts w:hint="default" w:ascii="宋体" w:hAnsi="宋体" w:eastAsia="宋体"/>
                <w:sz w:val="21"/>
                <w:szCs w:val="21"/>
              </w:rPr>
            </w:pPr>
          </w:p>
        </w:tc>
      </w:tr>
    </w:tbl>
    <w:p>
      <w:pPr>
        <w:spacing w:before="12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007C"/>
    <w:rsid w:val="0AE26390"/>
    <w:rsid w:val="0BE36956"/>
    <w:rsid w:val="17EC3BE2"/>
    <w:rsid w:val="25355C70"/>
    <w:rsid w:val="257F7A22"/>
    <w:rsid w:val="29C2754C"/>
    <w:rsid w:val="2B6E0376"/>
    <w:rsid w:val="32124B0C"/>
    <w:rsid w:val="3BFA1009"/>
    <w:rsid w:val="3DE43F0B"/>
    <w:rsid w:val="3EFD49EE"/>
    <w:rsid w:val="42361611"/>
    <w:rsid w:val="4F8E7380"/>
    <w:rsid w:val="564B257B"/>
    <w:rsid w:val="60782C01"/>
    <w:rsid w:val="67E86821"/>
    <w:rsid w:val="6D3F6980"/>
    <w:rsid w:val="73E32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 Indent 2"/>
    <w:basedOn w:val="1"/>
    <w:qFormat/>
    <w:uiPriority w:val="99"/>
    <w:pPr>
      <w:ind w:firstLine="560"/>
    </w:pPr>
    <w:rPr>
      <w:sz w:val="28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ThinkPad</dc:creator>
  <cp:lastModifiedBy>延景阔</cp:lastModifiedBy>
  <dcterms:modified xsi:type="dcterms:W3CDTF">2022-04-12T13:00:20Z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8E75B2E3CD21453AB14E93EA19CDD06B</vt:lpwstr>
  </property>
</Properties>
</file>